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34" w:rsidRPr="00F63434" w:rsidRDefault="00F63434" w:rsidP="00F63434">
      <w:pPr>
        <w:jc w:val="both"/>
        <w:rPr>
          <w:rFonts w:ascii="Times New Roman" w:hAnsi="Times New Roman"/>
          <w:kern w:val="2"/>
          <w:sz w:val="28"/>
          <w:szCs w:val="28"/>
          <w:lang w:val="ru-RU" w:eastAsia="zh-CN" w:bidi="hi-IN"/>
        </w:rPr>
      </w:pPr>
      <w:r w:rsidRPr="00F63434">
        <w:rPr>
          <w:rFonts w:ascii="Times New Roman" w:hAnsi="Times New Roman"/>
          <w:kern w:val="2"/>
          <w:sz w:val="28"/>
          <w:szCs w:val="28"/>
          <w:lang w:val="ru-RU" w:eastAsia="zh-CN" w:bidi="hi-IN"/>
        </w:rPr>
        <w:t>Международный интернет-конкурс «Страница семейной славы»</w:t>
      </w:r>
    </w:p>
    <w:p w:rsidR="00F63434" w:rsidRPr="00F63434" w:rsidRDefault="00F63434" w:rsidP="00F63434">
      <w:pPr>
        <w:pStyle w:val="western"/>
        <w:spacing w:after="0" w:afterAutospacing="0"/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 </w:t>
      </w:r>
      <w:r w:rsidRPr="00F63434">
        <w:rPr>
          <w:sz w:val="28"/>
          <w:szCs w:val="28"/>
        </w:rPr>
        <w:t>« Участник Афганской войн</w:t>
      </w:r>
      <w:r>
        <w:rPr>
          <w:sz w:val="28"/>
          <w:szCs w:val="28"/>
        </w:rPr>
        <w:t>ы</w:t>
      </w:r>
      <w:r w:rsidRPr="00F63434">
        <w:rPr>
          <w:sz w:val="28"/>
          <w:szCs w:val="28"/>
        </w:rPr>
        <w:t>»</w:t>
      </w:r>
    </w:p>
    <w:p w:rsidR="00F63434" w:rsidRDefault="00F63434" w:rsidP="00F63434">
      <w:pPr>
        <w:pStyle w:val="western"/>
        <w:spacing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Хайрова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Рафаэлевна</w:t>
      </w:r>
      <w:proofErr w:type="spellEnd"/>
      <w:r>
        <w:rPr>
          <w:sz w:val="28"/>
          <w:szCs w:val="28"/>
        </w:rPr>
        <w:t>,</w:t>
      </w:r>
    </w:p>
    <w:p w:rsidR="00F63434" w:rsidRPr="00F63434" w:rsidRDefault="00F63434" w:rsidP="00F63434">
      <w:pPr>
        <w:pStyle w:val="western"/>
        <w:spacing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учащая</w:t>
      </w:r>
      <w:r w:rsidRPr="00F63434">
        <w:rPr>
          <w:sz w:val="28"/>
          <w:szCs w:val="28"/>
        </w:rPr>
        <w:t xml:space="preserve">ся 11  класса МБОУ СОШ с. </w:t>
      </w:r>
      <w:proofErr w:type="spellStart"/>
      <w:r w:rsidRPr="00F63434">
        <w:rPr>
          <w:sz w:val="28"/>
          <w:szCs w:val="28"/>
        </w:rPr>
        <w:t>Индерка</w:t>
      </w:r>
      <w:proofErr w:type="spellEnd"/>
    </w:p>
    <w:p w:rsidR="00F63434" w:rsidRPr="00F63434" w:rsidRDefault="00F63434" w:rsidP="00F63434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6343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</w:t>
      </w:r>
      <w:proofErr w:type="spellStart"/>
      <w:r w:rsidRPr="00F63434">
        <w:rPr>
          <w:rFonts w:ascii="Times New Roman" w:hAnsi="Times New Roman"/>
          <w:sz w:val="28"/>
          <w:szCs w:val="28"/>
          <w:lang w:val="ru-RU"/>
        </w:rPr>
        <w:t>Сосновоборского</w:t>
      </w:r>
      <w:proofErr w:type="spellEnd"/>
      <w:r w:rsidRPr="00F63434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774913" w:rsidRPr="009B2C61" w:rsidRDefault="009B2C61" w:rsidP="009B2C61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Пензенской области</w:t>
      </w:r>
    </w:p>
    <w:p w:rsidR="00774913" w:rsidRDefault="00774913" w:rsidP="00A02CC9">
      <w:pPr>
        <w:spacing w:before="0" w:beforeAutospacing="0" w:after="0" w:afterAutospacing="0"/>
        <w:ind w:left="-851" w:firstLine="676"/>
        <w:textAlignment w:val="baseline"/>
        <w:rPr>
          <w:rFonts w:ascii="Times New Roman" w:eastAsia="Times New Roman" w:hAnsi="Times New Roman"/>
          <w:color w:val="000000"/>
          <w:sz w:val="28"/>
          <w:lang w:val="ru-RU" w:eastAsia="ru-RU" w:bidi="ar-SA"/>
        </w:rPr>
      </w:pPr>
    </w:p>
    <w:p w:rsidR="00A02CC9" w:rsidRDefault="009760C3" w:rsidP="009B2C61">
      <w:pPr>
        <w:spacing w:before="0" w:beforeAutospacing="0" w:after="0" w:afterAutospacing="0" w:line="276" w:lineRule="auto"/>
        <w:ind w:left="-851"/>
        <w:jc w:val="both"/>
        <w:textAlignment w:val="baseline"/>
        <w:rPr>
          <w:rFonts w:ascii="Arial" w:eastAsia="Times New Roman" w:hAnsi="Arial" w:cs="Arial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 </w:t>
      </w:r>
      <w:r w:rsidR="00A02CC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Любая война - это катастрофа для человечества, потому что она пренебрегает наибольшей ценностью на земле - человеческой жизнью. Помнить о тех, кто воевал, кто</w:t>
      </w:r>
      <w:r w:rsidR="00A02CC9">
        <w:rPr>
          <w:rFonts w:ascii="Arial" w:eastAsia="Times New Roman" w:hAnsi="Arial" w:cs="Arial"/>
          <w:color w:val="000000"/>
          <w:szCs w:val="22"/>
          <w:lang w:val="ru-RU" w:eastAsia="ru-RU" w:bidi="ar-SA"/>
        </w:rPr>
        <w:t xml:space="preserve"> </w:t>
      </w:r>
      <w:r w:rsidR="00A02CC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отдавал свои жизни за наше счастливое будущее - святая обязанность любого человека.</w:t>
      </w:r>
    </w:p>
    <w:p w:rsidR="00A02CC9" w:rsidRDefault="00A02CC9" w:rsidP="001673D6">
      <w:pPr>
        <w:spacing w:before="0" w:beforeAutospacing="0" w:after="0" w:afterAutospacing="0" w:line="276" w:lineRule="auto"/>
        <w:ind w:left="-851" w:firstLine="676"/>
        <w:textAlignment w:val="baseline"/>
        <w:rPr>
          <w:rFonts w:ascii="Arial" w:eastAsia="Times New Roman" w:hAnsi="Arial" w:cs="Arial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Поэтому сохранение памяти о тех, кто отстаивал свободу и независимость государства  во времена разных  войн – актуальная проблема нашего общества.</w:t>
      </w:r>
    </w:p>
    <w:p w:rsidR="00A02CC9" w:rsidRDefault="00A02CC9" w:rsidP="009B2C61">
      <w:pPr>
        <w:spacing w:before="0" w:beforeAutospacing="0" w:after="0" w:afterAutospacing="0" w:line="276" w:lineRule="auto"/>
        <w:ind w:left="-851" w:firstLine="720"/>
        <w:jc w:val="both"/>
        <w:textAlignment w:val="baseline"/>
        <w:rPr>
          <w:rFonts w:ascii="Arial" w:eastAsia="Times New Roman" w:hAnsi="Arial" w:cs="Arial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Но если  об истории  Великой Отечественной войны (1941 – 1945 гг.)  мы можем многое узнать из энциклопедий, учебников истории, телевидения, то о войне в Демократической Республике Афганистан (1979 – 1989) сведения очень скудны. При этом данное событие в истории России  было, и  мне захотелось узнать о нем подробнее. В числе участников афганских событий было немало наших земляков, и один  из них –  мой  дядя.</w:t>
      </w:r>
      <w:r>
        <w:rPr>
          <w:rFonts w:ascii="Arial" w:eastAsia="Times New Roman" w:hAnsi="Arial" w:cs="Arial"/>
          <w:color w:val="000000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В  1985 году  на территорию демократической республики Афганистан попал мой дядя </w:t>
      </w:r>
      <w:proofErr w:type="spellStart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Шаша</w:t>
      </w:r>
      <w:proofErr w:type="spellEnd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Хайдар</w:t>
      </w:r>
      <w:proofErr w:type="spellEnd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Алиевич</w:t>
      </w:r>
      <w:proofErr w:type="spellEnd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.</w:t>
      </w:r>
    </w:p>
    <w:p w:rsidR="00A02CC9" w:rsidRDefault="00A02CC9" w:rsidP="001673D6">
      <w:pPr>
        <w:spacing w:before="0" w:beforeAutospacing="0" w:after="0" w:afterAutospacing="0" w:line="276" w:lineRule="auto"/>
        <w:ind w:left="-851" w:firstLine="680"/>
        <w:jc w:val="both"/>
        <w:textAlignment w:val="baseline"/>
        <w:rPr>
          <w:rFonts w:ascii="Arial" w:eastAsia="Times New Roman" w:hAnsi="Arial" w:cs="Arial"/>
          <w:color w:val="000000"/>
          <w:szCs w:val="22"/>
          <w:lang w:val="ru-RU" w:eastAsia="ru-RU" w:bidi="ar-SA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Хайдар</w:t>
      </w:r>
      <w:proofErr w:type="spellEnd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Алиевич</w:t>
      </w:r>
      <w:proofErr w:type="spellEnd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родился </w:t>
      </w:r>
      <w:r>
        <w:rPr>
          <w:rFonts w:ascii="Times New Roman" w:hAnsi="Times New Roman"/>
          <w:color w:val="000000"/>
          <w:sz w:val="28"/>
          <w:lang w:val="ru-RU"/>
        </w:rPr>
        <w:t xml:space="preserve">6 марта 1966 года в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ндерка</w:t>
      </w:r>
      <w:proofErr w:type="spellEnd"/>
      <w:r>
        <w:rPr>
          <w:rFonts w:ascii="Times New Roman" w:eastAsia="Times New Roman" w:hAnsi="Times New Roman"/>
          <w:color w:val="000000"/>
          <w:sz w:val="18"/>
          <w:lang w:val="ru-RU" w:eastAsia="ru-RU" w:bidi="ar-SA"/>
        </w:rPr>
        <w:t xml:space="preserve"> , </w:t>
      </w:r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там же в 1983 году окончил среднюю школу. Потом поступил в Пензенское училище- 4 по специальности водитель автомашины, тракторист. Окончив училище, работал на звероферме в качестве машиниста. В ряды Советской Армии был призван 25 апреля 1985 года. При  выпуске из учебной части узнал о предстоящем  направлении  в ДРА, не верил, что это действительно так, пока не пересёк границу с СССР и прилетел в Кабул. Оттуда на следующий день вместе с сослуживцами был доставлен в </w:t>
      </w:r>
      <w:proofErr w:type="gramStart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г</w:t>
      </w:r>
      <w:proofErr w:type="gramEnd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Шиндант</w:t>
      </w:r>
      <w:proofErr w:type="spellEnd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, к месту службы, в батальон тяжелых машин, где прослужил 6 месяцев и затем был переведен в город </w:t>
      </w:r>
      <w:proofErr w:type="spellStart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Хайратан</w:t>
      </w:r>
      <w:proofErr w:type="spellEnd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, откуда ещё через год,  10 июня 1987 года, демобилизовался.</w:t>
      </w:r>
    </w:p>
    <w:p w:rsidR="00A02CC9" w:rsidRDefault="00A02CC9" w:rsidP="001673D6">
      <w:pPr>
        <w:spacing w:before="0" w:beforeAutospacing="0" w:after="0" w:afterAutospacing="0" w:line="276" w:lineRule="auto"/>
        <w:ind w:left="-851" w:firstLine="680"/>
        <w:jc w:val="both"/>
        <w:textAlignment w:val="baseline"/>
        <w:rPr>
          <w:rFonts w:ascii="Times New Roman" w:eastAsia="Times New Roman" w:hAnsi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Батальон, в котором служил </w:t>
      </w:r>
      <w:proofErr w:type="spellStart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Хайдар</w:t>
      </w:r>
      <w:proofErr w:type="spellEnd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Алиевич</w:t>
      </w:r>
      <w:proofErr w:type="spellEnd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, занимался вывозом подбитой техники и доставкой нового оборудования в города Кабул, </w:t>
      </w:r>
      <w:proofErr w:type="spellStart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Шиндант</w:t>
      </w:r>
      <w:proofErr w:type="spellEnd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, Кандагар, Баграм, принимая участие в обезвреживании мин на дорогах, доставлял раненых бойцов в госпитали. Из </w:t>
      </w:r>
      <w:proofErr w:type="spellStart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Хайратана</w:t>
      </w:r>
      <w:proofErr w:type="spellEnd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в Кабул возили двигатели для танков, снаряды. </w:t>
      </w:r>
    </w:p>
    <w:p w:rsidR="00A02CC9" w:rsidRDefault="00A02CC9" w:rsidP="001673D6">
      <w:pPr>
        <w:spacing w:before="0" w:beforeAutospacing="0" w:after="0" w:afterAutospacing="0" w:line="276" w:lineRule="auto"/>
        <w:ind w:left="-851" w:hanging="4"/>
        <w:jc w:val="both"/>
        <w:textAlignment w:val="baseline"/>
        <w:rPr>
          <w:rFonts w:ascii="Arial" w:eastAsia="Times New Roman" w:hAnsi="Arial" w:cs="Arial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lastRenderedPageBreak/>
        <w:t>Из Кабула</w:t>
      </w:r>
      <w:r>
        <w:rPr>
          <w:rFonts w:ascii="Arial" w:eastAsia="Times New Roman" w:hAnsi="Arial" w:cs="Arial"/>
          <w:color w:val="000000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забирали подбитую технику: танки, БТР на переплавку в </w:t>
      </w:r>
      <w:proofErr w:type="spellStart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Хайратан</w:t>
      </w:r>
      <w:proofErr w:type="spellEnd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- оттуда их везли в СССР.</w:t>
      </w:r>
      <w:r>
        <w:rPr>
          <w:rFonts w:ascii="Times New Roman" w:hAnsi="Times New Roman"/>
          <w:color w:val="000000"/>
          <w:sz w:val="28"/>
          <w:lang w:val="ru-RU"/>
        </w:rPr>
        <w:t xml:space="preserve"> В России много чистых источников воды, а в Афганистане, как отмечают солдаты, испытывали нехватку воды. Вода в ручьях и колодцах была заражена инфекционной палочкой, употреблять ее без кипячения категорически запрещалось. Отсюда, солдаты часто заболевали разными инфекционными болезнями: желтухой, расстройством кишечника и др.</w:t>
      </w:r>
      <w:r>
        <w:rPr>
          <w:rFonts w:ascii="Times New Roman" w:hAnsi="Times New Roman"/>
          <w:color w:val="000000"/>
          <w:sz w:val="28"/>
          <w:lang w:val="ru-RU"/>
        </w:rPr>
        <w:br/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Хайдар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Алиевич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как и многие, в армии болел желтухой. Для лечения отправили  в военный госпиталь, где и лечился, и отдыхал, и общался с товарищами.</w:t>
      </w:r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Через месяц вернулся в строй и продолжил службу, получив новый КРАЗ.</w:t>
      </w:r>
    </w:p>
    <w:p w:rsidR="00A02CC9" w:rsidRDefault="00A02CC9" w:rsidP="001673D6">
      <w:pPr>
        <w:spacing w:before="0" w:beforeAutospacing="0" w:after="0" w:afterAutospacing="0" w:line="276" w:lineRule="auto"/>
        <w:ind w:left="-851" w:firstLine="692"/>
        <w:textAlignment w:val="baseline"/>
        <w:rPr>
          <w:rFonts w:ascii="Arial" w:eastAsia="Times New Roman" w:hAnsi="Arial" w:cs="Arial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«После прибытия в батальон одну неделю нам  выделяли на ремонт и обслуживание машин. Еще через неделю - рейс. В месяц получалось один - два рейса. Постоянно писал письма домой: переживал за родителей, особенно о матери.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2CC9" w:rsidRDefault="00A02CC9" w:rsidP="001673D6">
      <w:pPr>
        <w:spacing w:before="0" w:beforeAutospacing="0" w:after="0" w:afterAutospacing="0" w:line="276" w:lineRule="auto"/>
        <w:ind w:left="-851" w:firstLine="692"/>
        <w:textAlignment w:val="baseline"/>
        <w:rPr>
          <w:rFonts w:ascii="Arial" w:eastAsia="Times New Roman" w:hAnsi="Arial" w:cs="Arial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Однажды, приехав на стоянку </w:t>
      </w:r>
      <w:proofErr w:type="gramStart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Баграм</w:t>
      </w:r>
      <w:proofErr w:type="gramEnd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, мы увидели страшную картину - примерно 40 машин – </w:t>
      </w:r>
      <w:proofErr w:type="spellStart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наливняков</w:t>
      </w:r>
      <w:proofErr w:type="spellEnd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 (бензовозов) были разбиты. Автомобили  были загружены соляркой. Погибли все, кто ехал в этой колонне», </w:t>
      </w:r>
      <w:proofErr w:type="gramStart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-г</w:t>
      </w:r>
      <w:proofErr w:type="gramEnd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оворит дядя.</w:t>
      </w:r>
    </w:p>
    <w:p w:rsidR="00A02CC9" w:rsidRDefault="00A02CC9" w:rsidP="001673D6">
      <w:pPr>
        <w:spacing w:before="0" w:beforeAutospacing="0" w:after="0" w:afterAutospacing="0" w:line="276" w:lineRule="auto"/>
        <w:ind w:left="-851" w:firstLine="692"/>
        <w:textAlignment w:val="baseline"/>
        <w:rPr>
          <w:rFonts w:ascii="Arial" w:eastAsia="Times New Roman" w:hAnsi="Arial" w:cs="Arial"/>
          <w:color w:val="000000"/>
          <w:szCs w:val="22"/>
          <w:lang w:val="ru-RU" w:eastAsia="ru-RU" w:bidi="ar-SA"/>
        </w:rPr>
      </w:pPr>
    </w:p>
    <w:p w:rsidR="00A02CC9" w:rsidRDefault="00A02CC9" w:rsidP="001673D6">
      <w:pPr>
        <w:spacing w:before="0" w:beforeAutospacing="0" w:after="0" w:afterAutospacing="0" w:line="276" w:lineRule="auto"/>
        <w:ind w:left="-851" w:firstLine="692"/>
        <w:textAlignment w:val="baseline"/>
        <w:rPr>
          <w:rFonts w:ascii="Arial" w:eastAsia="Times New Roman" w:hAnsi="Arial" w:cs="Arial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Демобилизовался  10 июня 1987 года. Домой приехал 15 июня. После афганской жары долго привыкал к домашнему климату.</w:t>
      </w:r>
    </w:p>
    <w:p w:rsidR="00A02CC9" w:rsidRDefault="00A02CC9" w:rsidP="001673D6">
      <w:pPr>
        <w:spacing w:before="0" w:beforeAutospacing="0" w:after="0" w:afterAutospacing="0" w:line="276" w:lineRule="auto"/>
        <w:ind w:left="-851" w:firstLine="692"/>
        <w:textAlignment w:val="baseline"/>
        <w:rPr>
          <w:rFonts w:ascii="Arial" w:eastAsia="Times New Roman" w:hAnsi="Arial" w:cs="Arial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За свою службу </w:t>
      </w:r>
      <w:proofErr w:type="spellStart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Хайдар</w:t>
      </w:r>
      <w:proofErr w:type="spellEnd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Алиевич</w:t>
      </w:r>
      <w:proofErr w:type="spellEnd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имеет награды:</w:t>
      </w:r>
    </w:p>
    <w:p w:rsidR="00A02CC9" w:rsidRDefault="00A02CC9" w:rsidP="001673D6">
      <w:pPr>
        <w:numPr>
          <w:ilvl w:val="0"/>
          <w:numId w:val="1"/>
        </w:numPr>
        <w:spacing w:before="0" w:beforeAutospacing="0" w:after="0" w:afterAutospacing="0" w:line="276" w:lineRule="auto"/>
        <w:ind w:left="-851"/>
        <w:textAlignment w:val="baseline"/>
        <w:rPr>
          <w:rFonts w:ascii="Arial" w:eastAsia="Times New Roman" w:hAnsi="Arial" w:cs="Arial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Грамота Верховного Совета СССР «Воину – интернационалисту»;</w:t>
      </w:r>
    </w:p>
    <w:p w:rsidR="00A02CC9" w:rsidRDefault="00A02CC9" w:rsidP="001673D6">
      <w:pPr>
        <w:numPr>
          <w:ilvl w:val="0"/>
          <w:numId w:val="1"/>
        </w:numPr>
        <w:spacing w:before="0" w:beforeAutospacing="0" w:after="0" w:afterAutospacing="0" w:line="276" w:lineRule="auto"/>
        <w:ind w:left="-851"/>
        <w:textAlignment w:val="baseline"/>
        <w:rPr>
          <w:rFonts w:ascii="Arial" w:eastAsia="Times New Roman" w:hAnsi="Arial" w:cs="Arial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Нагрудный  знак «От благодарного афганского народа»;</w:t>
      </w:r>
    </w:p>
    <w:p w:rsidR="00A02CC9" w:rsidRDefault="00A02CC9" w:rsidP="001673D6">
      <w:pPr>
        <w:numPr>
          <w:ilvl w:val="0"/>
          <w:numId w:val="1"/>
        </w:numPr>
        <w:spacing w:before="0" w:beforeAutospacing="0" w:after="0" w:afterAutospacing="0" w:line="276" w:lineRule="auto"/>
        <w:ind w:left="-851"/>
        <w:textAlignment w:val="baseline"/>
        <w:rPr>
          <w:rFonts w:ascii="Arial" w:eastAsia="Times New Roman" w:hAnsi="Arial" w:cs="Arial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Юбилейная медаль «70 лет Вооружённых сил»</w:t>
      </w:r>
    </w:p>
    <w:p w:rsidR="00A02CC9" w:rsidRDefault="00A02CC9" w:rsidP="001673D6">
      <w:pPr>
        <w:numPr>
          <w:ilvl w:val="0"/>
          <w:numId w:val="1"/>
        </w:numPr>
        <w:spacing w:before="0" w:beforeAutospacing="0" w:after="0" w:afterAutospacing="0" w:line="276" w:lineRule="auto"/>
        <w:ind w:left="-851"/>
        <w:textAlignment w:val="baseline"/>
        <w:rPr>
          <w:rFonts w:ascii="Arial" w:eastAsia="Times New Roman" w:hAnsi="Arial" w:cs="Arial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Юбилейная медаль Жукова;</w:t>
      </w:r>
    </w:p>
    <w:p w:rsidR="00A02CC9" w:rsidRDefault="00A02CC9" w:rsidP="001673D6">
      <w:pPr>
        <w:numPr>
          <w:ilvl w:val="0"/>
          <w:numId w:val="1"/>
        </w:numPr>
        <w:spacing w:before="0" w:beforeAutospacing="0" w:after="0" w:afterAutospacing="0" w:line="276" w:lineRule="auto"/>
        <w:ind w:left="-851"/>
        <w:textAlignment w:val="baseline"/>
        <w:rPr>
          <w:rFonts w:ascii="Arial" w:eastAsia="Times New Roman" w:hAnsi="Arial" w:cs="Arial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Юбилейная медаль «20 лет вывода советских войск из Афганистана»</w:t>
      </w:r>
    </w:p>
    <w:p w:rsidR="00A02CC9" w:rsidRDefault="00A02CC9" w:rsidP="001673D6">
      <w:pPr>
        <w:numPr>
          <w:ilvl w:val="0"/>
          <w:numId w:val="1"/>
        </w:numPr>
        <w:spacing w:before="0" w:beforeAutospacing="0" w:after="0" w:afterAutospacing="0" w:line="276" w:lineRule="auto"/>
        <w:ind w:left="-851"/>
        <w:textAlignment w:val="baseline"/>
        <w:rPr>
          <w:rFonts w:ascii="Arial" w:eastAsia="Times New Roman" w:hAnsi="Arial" w:cs="Arial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Удостоверение «Ветеран боевых действий»</w:t>
      </w:r>
    </w:p>
    <w:p w:rsidR="00A02CC9" w:rsidRPr="00A02CC9" w:rsidRDefault="00A02CC9" w:rsidP="001673D6">
      <w:pPr>
        <w:spacing w:before="0" w:beforeAutospacing="0" w:after="0" w:afterAutospacing="0" w:line="276" w:lineRule="auto"/>
        <w:ind w:left="-851" w:firstLine="720"/>
        <w:jc w:val="both"/>
        <w:textAlignment w:val="baseline"/>
        <w:rPr>
          <w:rFonts w:ascii="Times New Roman" w:eastAsia="Times New Roman" w:hAnsi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Об отношениях между сослуживцами </w:t>
      </w:r>
      <w:proofErr w:type="spellStart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Хайдар</w:t>
      </w:r>
      <w:proofErr w:type="spellEnd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Алиевич</w:t>
      </w:r>
      <w:proofErr w:type="spellEnd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говорил, что они были всегда хорошие, все поддерживали друг друга, оказывали помощь. </w:t>
      </w:r>
      <w:r w:rsidRPr="00A02CC9">
        <w:rPr>
          <w:rStyle w:val="c2"/>
          <w:rFonts w:ascii="Times New Roman" w:hAnsi="Times New Roman"/>
          <w:color w:val="000000"/>
          <w:sz w:val="28"/>
          <w:bdr w:val="none" w:sz="0" w:space="0" w:color="auto" w:frame="1"/>
          <w:lang w:val="ru-RU"/>
        </w:rPr>
        <w:t xml:space="preserve">Познакомившись с историческими фактами и узнав из </w:t>
      </w:r>
      <w:r w:rsidRPr="00A02CC9">
        <w:rPr>
          <w:rStyle w:val="c2"/>
          <w:rFonts w:ascii="Times New Roman" w:hAnsi="Times New Roman"/>
          <w:color w:val="000000"/>
          <w:sz w:val="28"/>
          <w:bdr w:val="none" w:sz="0" w:space="0" w:color="auto" w:frame="1"/>
        </w:rPr>
        <w:t> </w:t>
      </w:r>
      <w:r w:rsidRPr="00A02CC9">
        <w:rPr>
          <w:rStyle w:val="c2"/>
          <w:rFonts w:ascii="Times New Roman" w:hAnsi="Times New Roman"/>
          <w:color w:val="000000"/>
          <w:sz w:val="28"/>
          <w:bdr w:val="none" w:sz="0" w:space="0" w:color="auto" w:frame="1"/>
          <w:lang w:val="ru-RU"/>
        </w:rPr>
        <w:t xml:space="preserve">уст очевидца об Афганской войне, я поняла, что, хотя отношение к ней и непосредственным её участникам до сих пор являются спорными и неоднозначными, наши воины с честью выполнили свой воинский долг </w:t>
      </w:r>
      <w:r w:rsidRPr="00A02CC9">
        <w:rPr>
          <w:rStyle w:val="c2"/>
          <w:rFonts w:ascii="Times New Roman" w:hAnsi="Times New Roman"/>
          <w:color w:val="000000"/>
          <w:sz w:val="28"/>
          <w:bdr w:val="none" w:sz="0" w:space="0" w:color="auto" w:frame="1"/>
        </w:rPr>
        <w:t> </w:t>
      </w:r>
      <w:r w:rsidRPr="00A02CC9">
        <w:rPr>
          <w:rStyle w:val="c2"/>
          <w:rFonts w:ascii="Times New Roman" w:hAnsi="Times New Roman"/>
          <w:color w:val="000000"/>
          <w:sz w:val="28"/>
          <w:bdr w:val="none" w:sz="0" w:space="0" w:color="auto" w:frame="1"/>
          <w:lang w:val="ru-RU"/>
        </w:rPr>
        <w:t xml:space="preserve">и остались верными присяге. </w:t>
      </w:r>
      <w:r w:rsidRPr="00774913">
        <w:rPr>
          <w:rStyle w:val="c2"/>
          <w:rFonts w:ascii="Times New Roman" w:hAnsi="Times New Roman"/>
          <w:color w:val="000000"/>
          <w:sz w:val="28"/>
          <w:bdr w:val="none" w:sz="0" w:space="0" w:color="auto" w:frame="1"/>
          <w:lang w:val="ru-RU"/>
        </w:rPr>
        <w:t xml:space="preserve">Они следовали лучшим традициям многих поколений предшественников, демонстрировали замечательные качества, во все </w:t>
      </w:r>
      <w:proofErr w:type="gramStart"/>
      <w:r w:rsidRPr="00774913">
        <w:rPr>
          <w:rStyle w:val="c2"/>
          <w:rFonts w:ascii="Times New Roman" w:hAnsi="Times New Roman"/>
          <w:color w:val="000000"/>
          <w:sz w:val="28"/>
          <w:bdr w:val="none" w:sz="0" w:space="0" w:color="auto" w:frame="1"/>
          <w:lang w:val="ru-RU"/>
        </w:rPr>
        <w:t>времена</w:t>
      </w:r>
      <w:proofErr w:type="gramEnd"/>
      <w:r w:rsidRPr="00774913">
        <w:rPr>
          <w:rStyle w:val="c2"/>
          <w:rFonts w:ascii="Times New Roman" w:hAnsi="Times New Roman"/>
          <w:color w:val="000000"/>
          <w:sz w:val="28"/>
          <w:bdr w:val="none" w:sz="0" w:space="0" w:color="auto" w:frame="1"/>
          <w:lang w:val="ru-RU"/>
        </w:rPr>
        <w:t xml:space="preserve"> отличавшие представителей русской армии.</w:t>
      </w:r>
    </w:p>
    <w:p w:rsidR="00A02CC9" w:rsidRDefault="00A02CC9" w:rsidP="001673D6">
      <w:pPr>
        <w:pStyle w:val="c15"/>
        <w:spacing w:before="0" w:beforeAutospacing="0" w:after="0" w:afterAutospacing="0" w:line="276" w:lineRule="auto"/>
        <w:ind w:left="-851" w:firstLine="720"/>
        <w:textAlignment w:val="baseline"/>
        <w:rPr>
          <w:rStyle w:val="c2"/>
        </w:rPr>
      </w:pPr>
      <w:r>
        <w:rPr>
          <w:rStyle w:val="c2"/>
          <w:color w:val="000000"/>
          <w:sz w:val="28"/>
          <w:bdr w:val="none" w:sz="0" w:space="0" w:color="auto" w:frame="1"/>
        </w:rPr>
        <w:t>То, что наши земляки тоже проявляли мужество, товарищескую взаимовыручку, восхищает. Я горжусь тем, что мой родственник с честью отслужил в этой далёкой стране, не предал никого и вернулся живым. Он и другие воины – афганцы  являются</w:t>
      </w:r>
      <w:r>
        <w:rPr>
          <w:rFonts w:ascii="Arial" w:hAnsi="Arial" w:cs="Arial"/>
          <w:color w:val="000000"/>
          <w:szCs w:val="22"/>
        </w:rPr>
        <w:t xml:space="preserve"> </w:t>
      </w:r>
      <w:r>
        <w:rPr>
          <w:rStyle w:val="c2"/>
          <w:color w:val="000000"/>
          <w:sz w:val="28"/>
          <w:bdr w:val="none" w:sz="0" w:space="0" w:color="auto" w:frame="1"/>
        </w:rPr>
        <w:t>примером для современной молодёжи.</w:t>
      </w:r>
    </w:p>
    <w:p w:rsidR="003B6A75" w:rsidRPr="00A02CC9" w:rsidRDefault="003B6A75">
      <w:pPr>
        <w:rPr>
          <w:lang w:val="ru-RU"/>
        </w:rPr>
      </w:pPr>
    </w:p>
    <w:sectPr w:rsidR="003B6A75" w:rsidRPr="00A02CC9" w:rsidSect="003B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D2D"/>
    <w:multiLevelType w:val="multilevel"/>
    <w:tmpl w:val="6968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CC9"/>
    <w:rsid w:val="001673D6"/>
    <w:rsid w:val="003013CD"/>
    <w:rsid w:val="00316E8E"/>
    <w:rsid w:val="00323398"/>
    <w:rsid w:val="003B6A75"/>
    <w:rsid w:val="00767AE8"/>
    <w:rsid w:val="00774913"/>
    <w:rsid w:val="007D0E6C"/>
    <w:rsid w:val="009760C3"/>
    <w:rsid w:val="009B2C61"/>
    <w:rsid w:val="00A02CC9"/>
    <w:rsid w:val="00F6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C9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C9"/>
    <w:pPr>
      <w:ind w:left="720"/>
      <w:contextualSpacing/>
    </w:pPr>
  </w:style>
  <w:style w:type="paragraph" w:customStyle="1" w:styleId="c15">
    <w:name w:val="c15"/>
    <w:basedOn w:val="a"/>
    <w:rsid w:val="00A02CC9"/>
    <w:rPr>
      <w:rFonts w:ascii="Times New Roman" w:eastAsia="Times New Roman" w:hAnsi="Times New Roman"/>
      <w:lang w:val="ru-RU" w:eastAsia="ru-RU" w:bidi="ar-SA"/>
    </w:rPr>
  </w:style>
  <w:style w:type="paragraph" w:customStyle="1" w:styleId="c7">
    <w:name w:val="c7"/>
    <w:basedOn w:val="a"/>
    <w:rsid w:val="00A02CC9"/>
    <w:rPr>
      <w:rFonts w:ascii="Times New Roman" w:eastAsia="Times New Roman" w:hAnsi="Times New Roman"/>
      <w:lang w:val="ru-RU" w:eastAsia="ru-RU" w:bidi="ar-SA"/>
    </w:rPr>
  </w:style>
  <w:style w:type="character" w:customStyle="1" w:styleId="c2">
    <w:name w:val="c2"/>
    <w:basedOn w:val="a0"/>
    <w:rsid w:val="00A02CC9"/>
  </w:style>
  <w:style w:type="paragraph" w:customStyle="1" w:styleId="western">
    <w:name w:val="western"/>
    <w:basedOn w:val="a"/>
    <w:uiPriority w:val="99"/>
    <w:rsid w:val="00774913"/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2018-10-09T12:42:00Z</dcterms:created>
  <dcterms:modified xsi:type="dcterms:W3CDTF">2019-01-06T10:56:00Z</dcterms:modified>
</cp:coreProperties>
</file>